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47B91" w14:textId="77777777" w:rsidR="00273C48" w:rsidRPr="00273C48" w:rsidRDefault="00344E46" w:rsidP="000D1F93">
      <w:pPr>
        <w:widowControl w:val="0"/>
        <w:pBdr>
          <w:top w:val="nil"/>
          <w:left w:val="nil"/>
          <w:bottom w:val="nil"/>
          <w:right w:val="nil"/>
          <w:between w:val="nil"/>
        </w:pBdr>
        <w:spacing w:line="240" w:lineRule="auto"/>
        <w:ind w:right="1846"/>
        <w:jc w:val="center"/>
        <w:rPr>
          <w:rFonts w:ascii="Times New Roman" w:eastAsia="Calibri" w:hAnsi="Times New Roman" w:cs="Times New Roman"/>
          <w:b/>
          <w:color w:val="000000"/>
          <w:sz w:val="28"/>
          <w:szCs w:val="28"/>
        </w:rPr>
      </w:pPr>
      <w:r w:rsidRPr="00273C48">
        <w:rPr>
          <w:rFonts w:ascii="Times New Roman" w:eastAsia="Calibri" w:hAnsi="Times New Roman" w:cs="Times New Roman"/>
          <w:b/>
          <w:color w:val="000000"/>
          <w:sz w:val="28"/>
          <w:szCs w:val="28"/>
        </w:rPr>
        <w:t>METROPOLITAN MISSIONARY BAPTIST CHURCH</w:t>
      </w:r>
    </w:p>
    <w:p w14:paraId="5663737C" w14:textId="77777777" w:rsidR="00273C48" w:rsidRPr="00273C48" w:rsidRDefault="00344E46" w:rsidP="000D1F93">
      <w:pPr>
        <w:widowControl w:val="0"/>
        <w:pBdr>
          <w:top w:val="nil"/>
          <w:left w:val="nil"/>
          <w:bottom w:val="nil"/>
          <w:right w:val="nil"/>
          <w:between w:val="nil"/>
        </w:pBdr>
        <w:spacing w:line="240" w:lineRule="auto"/>
        <w:ind w:right="1846"/>
        <w:jc w:val="center"/>
        <w:rPr>
          <w:rFonts w:ascii="Times New Roman" w:eastAsia="Calibri" w:hAnsi="Times New Roman" w:cs="Times New Roman"/>
          <w:b/>
          <w:color w:val="000000"/>
          <w:sz w:val="28"/>
          <w:szCs w:val="28"/>
        </w:rPr>
      </w:pPr>
      <w:r w:rsidRPr="00273C48">
        <w:rPr>
          <w:rFonts w:ascii="Times New Roman" w:eastAsia="Calibri" w:hAnsi="Times New Roman" w:cs="Times New Roman"/>
          <w:b/>
          <w:color w:val="000000"/>
          <w:sz w:val="28"/>
          <w:szCs w:val="28"/>
        </w:rPr>
        <w:t>SR. PASTOR JOB DESCRIPTION</w:t>
      </w:r>
    </w:p>
    <w:p w14:paraId="2E20892C" w14:textId="77777777" w:rsidR="00273C48" w:rsidRPr="00273C48" w:rsidRDefault="00273C48" w:rsidP="00273C48">
      <w:pPr>
        <w:widowControl w:val="0"/>
        <w:pBdr>
          <w:top w:val="nil"/>
          <w:left w:val="nil"/>
          <w:bottom w:val="nil"/>
          <w:right w:val="nil"/>
          <w:between w:val="nil"/>
        </w:pBdr>
        <w:spacing w:line="240" w:lineRule="auto"/>
        <w:ind w:right="1846"/>
        <w:rPr>
          <w:rFonts w:ascii="Times New Roman" w:eastAsia="Calibri" w:hAnsi="Times New Roman" w:cs="Times New Roman"/>
          <w:b/>
          <w:color w:val="000000"/>
          <w:sz w:val="28"/>
          <w:szCs w:val="28"/>
        </w:rPr>
      </w:pPr>
    </w:p>
    <w:p w14:paraId="00000004" w14:textId="3E5F4525" w:rsidR="00232AA5" w:rsidRPr="00273C48" w:rsidRDefault="00344E46" w:rsidP="000D1F93">
      <w:pPr>
        <w:widowControl w:val="0"/>
        <w:pBdr>
          <w:top w:val="nil"/>
          <w:left w:val="nil"/>
          <w:bottom w:val="nil"/>
          <w:right w:val="nil"/>
          <w:between w:val="nil"/>
        </w:pBdr>
        <w:spacing w:line="240" w:lineRule="auto"/>
        <w:ind w:right="1846"/>
        <w:rPr>
          <w:rFonts w:ascii="Times New Roman" w:eastAsia="Calibri" w:hAnsi="Times New Roman" w:cs="Times New Roman"/>
          <w:color w:val="000000"/>
          <w:sz w:val="24"/>
          <w:szCs w:val="24"/>
        </w:rPr>
      </w:pPr>
      <w:r w:rsidRPr="00273C48">
        <w:rPr>
          <w:rFonts w:ascii="Times New Roman" w:eastAsia="Calibri" w:hAnsi="Times New Roman" w:cs="Times New Roman"/>
          <w:color w:val="000000"/>
          <w:sz w:val="24"/>
          <w:szCs w:val="24"/>
        </w:rPr>
        <w:t>The</w:t>
      </w:r>
      <w:r w:rsidR="00273C48">
        <w:rPr>
          <w:rFonts w:ascii="Times New Roman" w:eastAsia="Calibri" w:hAnsi="Times New Roman" w:cs="Times New Roman"/>
          <w:color w:val="000000"/>
          <w:sz w:val="24"/>
          <w:szCs w:val="24"/>
        </w:rPr>
        <w:t xml:space="preserve"> Senior</w:t>
      </w:r>
      <w:r w:rsidRPr="00273C48">
        <w:rPr>
          <w:rFonts w:ascii="Times New Roman" w:eastAsia="Calibri" w:hAnsi="Times New Roman" w:cs="Times New Roman"/>
          <w:color w:val="000000"/>
          <w:sz w:val="24"/>
          <w:szCs w:val="24"/>
        </w:rPr>
        <w:t xml:space="preserve"> Pastor is responsible to the church </w:t>
      </w:r>
      <w:r w:rsidRPr="00273C48">
        <w:rPr>
          <w:rFonts w:ascii="Times New Roman" w:eastAsia="Calibri" w:hAnsi="Times New Roman" w:cs="Times New Roman"/>
          <w:sz w:val="24"/>
          <w:szCs w:val="24"/>
        </w:rPr>
        <w:t xml:space="preserve">for proclaiming the gospel of Jesus Christ, acting as the spiritual leader, teaching biblical revelation, engaging in pastoral care </w:t>
      </w:r>
      <w:r w:rsidRPr="00273C48">
        <w:rPr>
          <w:rFonts w:ascii="Times New Roman" w:eastAsia="Calibri" w:hAnsi="Times New Roman" w:cs="Times New Roman"/>
          <w:sz w:val="24"/>
          <w:szCs w:val="24"/>
        </w:rPr>
        <w:t>ministries, providing administrative leadership in all areas of church life, and acting</w:t>
      </w:r>
      <w:r w:rsidRPr="00273C48">
        <w:rPr>
          <w:rFonts w:ascii="Times New Roman" w:eastAsia="Calibri" w:hAnsi="Times New Roman" w:cs="Times New Roman"/>
          <w:color w:val="000000"/>
          <w:sz w:val="24"/>
          <w:szCs w:val="24"/>
        </w:rPr>
        <w:t xml:space="preserve"> as the chief administrator of</w:t>
      </w:r>
      <w:r w:rsidRPr="00273C48">
        <w:rPr>
          <w:rFonts w:ascii="Times New Roman" w:eastAsia="Calibri" w:hAnsi="Times New Roman" w:cs="Times New Roman"/>
          <w:sz w:val="24"/>
          <w:szCs w:val="24"/>
        </w:rPr>
        <w:t xml:space="preserve"> </w:t>
      </w:r>
      <w:r w:rsidRPr="00273C48">
        <w:rPr>
          <w:rFonts w:ascii="Times New Roman" w:eastAsia="Calibri" w:hAnsi="Times New Roman" w:cs="Times New Roman"/>
          <w:color w:val="000000"/>
          <w:sz w:val="24"/>
          <w:szCs w:val="24"/>
        </w:rPr>
        <w:t>the paid staff.</w:t>
      </w:r>
    </w:p>
    <w:p w14:paraId="00000005" w14:textId="77777777" w:rsidR="00232AA5" w:rsidRPr="00273C48" w:rsidRDefault="00344E46">
      <w:pPr>
        <w:widowControl w:val="0"/>
        <w:pBdr>
          <w:top w:val="nil"/>
          <w:left w:val="nil"/>
          <w:bottom w:val="nil"/>
          <w:right w:val="nil"/>
          <w:between w:val="nil"/>
        </w:pBdr>
        <w:spacing w:before="174" w:line="240" w:lineRule="auto"/>
        <w:ind w:left="14"/>
        <w:rPr>
          <w:rFonts w:ascii="Times New Roman" w:eastAsia="Calibri" w:hAnsi="Times New Roman" w:cs="Times New Roman"/>
          <w:b/>
          <w:color w:val="000000"/>
          <w:sz w:val="24"/>
          <w:szCs w:val="24"/>
        </w:rPr>
      </w:pPr>
      <w:r w:rsidRPr="00273C48">
        <w:rPr>
          <w:rFonts w:ascii="Times New Roman" w:eastAsia="Calibri" w:hAnsi="Times New Roman" w:cs="Times New Roman"/>
          <w:b/>
          <w:color w:val="000000"/>
          <w:sz w:val="24"/>
          <w:szCs w:val="24"/>
          <w:u w:val="single"/>
        </w:rPr>
        <w:t>Responsibilities</w:t>
      </w:r>
      <w:r w:rsidRPr="00273C48">
        <w:rPr>
          <w:rFonts w:ascii="Times New Roman" w:eastAsia="Calibri" w:hAnsi="Times New Roman" w:cs="Times New Roman"/>
          <w:b/>
          <w:color w:val="000000"/>
          <w:sz w:val="24"/>
          <w:szCs w:val="24"/>
        </w:rPr>
        <w:t xml:space="preserve"> </w:t>
      </w:r>
    </w:p>
    <w:p w14:paraId="00000006" w14:textId="1385B8B8" w:rsidR="00232AA5" w:rsidRPr="000D1F93" w:rsidRDefault="00344E46" w:rsidP="000D1F93">
      <w:pPr>
        <w:pStyle w:val="ListParagraph"/>
        <w:widowControl w:val="0"/>
        <w:numPr>
          <w:ilvl w:val="0"/>
          <w:numId w:val="1"/>
        </w:numPr>
        <w:pBdr>
          <w:top w:val="nil"/>
          <w:left w:val="nil"/>
          <w:bottom w:val="nil"/>
          <w:right w:val="nil"/>
          <w:between w:val="nil"/>
        </w:pBdr>
        <w:spacing w:before="195" w:line="360" w:lineRule="auto"/>
        <w:ind w:right="209"/>
        <w:rPr>
          <w:rFonts w:ascii="Times New Roman" w:eastAsia="Calibri" w:hAnsi="Times New Roman" w:cs="Times New Roman"/>
          <w:sz w:val="24"/>
          <w:szCs w:val="24"/>
        </w:rPr>
      </w:pPr>
      <w:r w:rsidRPr="000D1F93">
        <w:rPr>
          <w:rFonts w:ascii="Times New Roman" w:eastAsia="Calibri" w:hAnsi="Times New Roman" w:cs="Times New Roman"/>
          <w:sz w:val="24"/>
          <w:szCs w:val="24"/>
        </w:rPr>
        <w:t>Plan and conduct worship services, prepare for and preach sermons, lead in observance of ordinances, preside over baptism and communion services, and guide the membership in all facets of worship in the Christi</w:t>
      </w:r>
      <w:bookmarkStart w:id="0" w:name="_GoBack"/>
      <w:bookmarkEnd w:id="0"/>
      <w:r w:rsidRPr="000D1F93">
        <w:rPr>
          <w:rFonts w:ascii="Times New Roman" w:eastAsia="Calibri" w:hAnsi="Times New Roman" w:cs="Times New Roman"/>
          <w:sz w:val="24"/>
          <w:szCs w:val="24"/>
        </w:rPr>
        <w:t xml:space="preserve">an faith. </w:t>
      </w:r>
    </w:p>
    <w:p w14:paraId="00000007" w14:textId="10F49D18" w:rsidR="00232AA5" w:rsidRPr="000D1F93" w:rsidRDefault="00344E46" w:rsidP="000D1F93">
      <w:pPr>
        <w:pStyle w:val="ListParagraph"/>
        <w:widowControl w:val="0"/>
        <w:numPr>
          <w:ilvl w:val="0"/>
          <w:numId w:val="1"/>
        </w:numPr>
        <w:pBdr>
          <w:top w:val="nil"/>
          <w:left w:val="nil"/>
          <w:bottom w:val="nil"/>
          <w:right w:val="nil"/>
          <w:between w:val="nil"/>
        </w:pBdr>
        <w:spacing w:before="10" w:line="360" w:lineRule="auto"/>
        <w:ind w:right="635"/>
        <w:rPr>
          <w:rFonts w:ascii="Times New Roman" w:eastAsia="Calibri" w:hAnsi="Times New Roman" w:cs="Times New Roman"/>
          <w:sz w:val="24"/>
          <w:szCs w:val="24"/>
        </w:rPr>
      </w:pPr>
      <w:r w:rsidRPr="000D1F93">
        <w:rPr>
          <w:rFonts w:ascii="Times New Roman" w:eastAsia="Calibri" w:hAnsi="Times New Roman" w:cs="Times New Roman"/>
          <w:sz w:val="24"/>
          <w:szCs w:val="24"/>
        </w:rPr>
        <w:t xml:space="preserve">Oversee the church's successful </w:t>
      </w:r>
      <w:r w:rsidRPr="000D1F93">
        <w:rPr>
          <w:rFonts w:ascii="Times New Roman" w:eastAsia="Calibri" w:hAnsi="Times New Roman" w:cs="Times New Roman"/>
          <w:sz w:val="24"/>
          <w:szCs w:val="24"/>
        </w:rPr>
        <w:t xml:space="preserve">evangelism efforts and compassionate service to members and the surrounding community. </w:t>
      </w:r>
    </w:p>
    <w:p w14:paraId="00000008" w14:textId="0A3C1DBC" w:rsidR="00232AA5" w:rsidRPr="000D1F93" w:rsidRDefault="00344E46" w:rsidP="000D1F93">
      <w:pPr>
        <w:pStyle w:val="ListParagraph"/>
        <w:widowControl w:val="0"/>
        <w:numPr>
          <w:ilvl w:val="0"/>
          <w:numId w:val="1"/>
        </w:numPr>
        <w:pBdr>
          <w:top w:val="nil"/>
          <w:left w:val="nil"/>
          <w:bottom w:val="nil"/>
          <w:right w:val="nil"/>
          <w:between w:val="nil"/>
        </w:pBdr>
        <w:spacing w:before="12" w:line="360" w:lineRule="auto"/>
        <w:ind w:right="386"/>
        <w:rPr>
          <w:rFonts w:ascii="Times New Roman" w:eastAsia="Calibri" w:hAnsi="Times New Roman" w:cs="Times New Roman"/>
          <w:color w:val="000000"/>
          <w:sz w:val="24"/>
          <w:szCs w:val="24"/>
        </w:rPr>
      </w:pPr>
      <w:r w:rsidRPr="000D1F93">
        <w:rPr>
          <w:rFonts w:ascii="Times New Roman" w:eastAsia="Calibri" w:hAnsi="Times New Roman" w:cs="Times New Roman"/>
          <w:sz w:val="24"/>
          <w:szCs w:val="24"/>
        </w:rPr>
        <w:t>Provide pastoral care to members who are ill, in assisted living facilities, etc.; as ne</w:t>
      </w:r>
      <w:r w:rsidR="00273C48" w:rsidRPr="000D1F93">
        <w:rPr>
          <w:rFonts w:ascii="Times New Roman" w:eastAsia="Calibri" w:hAnsi="Times New Roman" w:cs="Times New Roman"/>
          <w:sz w:val="24"/>
          <w:szCs w:val="24"/>
        </w:rPr>
        <w:t xml:space="preserve">eded, </w:t>
      </w:r>
      <w:r w:rsidRPr="000D1F93">
        <w:rPr>
          <w:rFonts w:ascii="Times New Roman" w:eastAsia="Calibri" w:hAnsi="Times New Roman" w:cs="Times New Roman"/>
          <w:sz w:val="24"/>
          <w:szCs w:val="24"/>
        </w:rPr>
        <w:t xml:space="preserve">assign these duties to </w:t>
      </w:r>
      <w:r w:rsidR="00273C48" w:rsidRPr="000D1F93">
        <w:rPr>
          <w:rFonts w:ascii="Times New Roman" w:eastAsia="Calibri" w:hAnsi="Times New Roman" w:cs="Times New Roman"/>
          <w:sz w:val="24"/>
          <w:szCs w:val="24"/>
        </w:rPr>
        <w:t xml:space="preserve">ministerial staff, </w:t>
      </w:r>
      <w:r w:rsidRPr="000D1F93">
        <w:rPr>
          <w:rFonts w:ascii="Times New Roman" w:eastAsia="Calibri" w:hAnsi="Times New Roman" w:cs="Times New Roman"/>
          <w:sz w:val="24"/>
          <w:szCs w:val="24"/>
        </w:rPr>
        <w:t>Deacon/Deaconess Ministry</w:t>
      </w:r>
      <w:r w:rsidR="00273C48" w:rsidRPr="000D1F93">
        <w:rPr>
          <w:rFonts w:ascii="Times New Roman" w:eastAsia="Calibri" w:hAnsi="Times New Roman" w:cs="Times New Roman"/>
          <w:sz w:val="24"/>
          <w:szCs w:val="24"/>
        </w:rPr>
        <w:t>,</w:t>
      </w:r>
      <w:r w:rsidRPr="000D1F93">
        <w:rPr>
          <w:rFonts w:ascii="Times New Roman" w:eastAsia="Calibri" w:hAnsi="Times New Roman" w:cs="Times New Roman"/>
          <w:sz w:val="24"/>
          <w:szCs w:val="24"/>
        </w:rPr>
        <w:t xml:space="preserve"> or</w:t>
      </w:r>
      <w:r w:rsidRPr="000D1F93">
        <w:rPr>
          <w:rFonts w:ascii="Times New Roman" w:eastAsia="Calibri" w:hAnsi="Times New Roman" w:cs="Times New Roman"/>
          <w:sz w:val="24"/>
          <w:szCs w:val="24"/>
        </w:rPr>
        <w:t xml:space="preserve"> </w:t>
      </w:r>
      <w:r w:rsidR="00273C48" w:rsidRPr="000D1F93">
        <w:rPr>
          <w:rFonts w:ascii="Times New Roman" w:eastAsia="Calibri" w:hAnsi="Times New Roman" w:cs="Times New Roman"/>
          <w:sz w:val="24"/>
          <w:szCs w:val="24"/>
        </w:rPr>
        <w:t>other church</w:t>
      </w:r>
      <w:r w:rsidRPr="000D1F93">
        <w:rPr>
          <w:rFonts w:ascii="Times New Roman" w:eastAsia="Calibri" w:hAnsi="Times New Roman" w:cs="Times New Roman"/>
          <w:sz w:val="24"/>
          <w:szCs w:val="24"/>
        </w:rPr>
        <w:t xml:space="preserve"> leaders. </w:t>
      </w:r>
    </w:p>
    <w:p w14:paraId="00000009" w14:textId="4F03217B" w:rsidR="00232AA5" w:rsidRPr="000D1F93" w:rsidRDefault="00344E46" w:rsidP="000D1F93">
      <w:pPr>
        <w:pStyle w:val="ListParagraph"/>
        <w:widowControl w:val="0"/>
        <w:numPr>
          <w:ilvl w:val="0"/>
          <w:numId w:val="1"/>
        </w:numPr>
        <w:pBdr>
          <w:top w:val="nil"/>
          <w:left w:val="nil"/>
          <w:bottom w:val="nil"/>
          <w:right w:val="nil"/>
          <w:between w:val="nil"/>
        </w:pBdr>
        <w:spacing w:before="13" w:line="360" w:lineRule="auto"/>
        <w:ind w:right="576"/>
        <w:rPr>
          <w:rFonts w:ascii="Times New Roman" w:eastAsia="Calibri" w:hAnsi="Times New Roman" w:cs="Times New Roman"/>
          <w:color w:val="000000"/>
          <w:sz w:val="24"/>
          <w:szCs w:val="24"/>
        </w:rPr>
      </w:pPr>
      <w:r w:rsidRPr="000D1F93">
        <w:rPr>
          <w:rFonts w:ascii="Times New Roman" w:eastAsia="Calibri" w:hAnsi="Times New Roman" w:cs="Times New Roman"/>
          <w:color w:val="000000"/>
          <w:sz w:val="24"/>
          <w:szCs w:val="24"/>
        </w:rPr>
        <w:t>Conduct counseling sessions; perform wedding ceremonies</w:t>
      </w:r>
      <w:r w:rsidRPr="000D1F93">
        <w:rPr>
          <w:rFonts w:ascii="Times New Roman" w:eastAsia="Calibri" w:hAnsi="Times New Roman" w:cs="Times New Roman"/>
          <w:sz w:val="24"/>
          <w:szCs w:val="24"/>
        </w:rPr>
        <w:t>;</w:t>
      </w:r>
      <w:r w:rsidRPr="000D1F93">
        <w:rPr>
          <w:rFonts w:ascii="Times New Roman" w:eastAsia="Calibri" w:hAnsi="Times New Roman" w:cs="Times New Roman"/>
          <w:color w:val="000000"/>
          <w:sz w:val="24"/>
          <w:szCs w:val="24"/>
        </w:rPr>
        <w:t xml:space="preserve"> conduct funerals. </w:t>
      </w:r>
    </w:p>
    <w:p w14:paraId="0000000A" w14:textId="4EBFCB61" w:rsidR="00232AA5" w:rsidRPr="000D1F93" w:rsidRDefault="00344E46" w:rsidP="000D1F93">
      <w:pPr>
        <w:pStyle w:val="ListParagraph"/>
        <w:widowControl w:val="0"/>
        <w:numPr>
          <w:ilvl w:val="0"/>
          <w:numId w:val="1"/>
        </w:numPr>
        <w:pBdr>
          <w:top w:val="nil"/>
          <w:left w:val="nil"/>
          <w:bottom w:val="nil"/>
          <w:right w:val="nil"/>
          <w:between w:val="nil"/>
        </w:pBdr>
        <w:spacing w:before="13" w:line="360" w:lineRule="auto"/>
        <w:ind w:right="576"/>
        <w:rPr>
          <w:rFonts w:ascii="Times New Roman" w:eastAsia="Calibri" w:hAnsi="Times New Roman" w:cs="Times New Roman"/>
          <w:color w:val="000000"/>
          <w:sz w:val="24"/>
          <w:szCs w:val="24"/>
        </w:rPr>
      </w:pPr>
      <w:r w:rsidRPr="000D1F93">
        <w:rPr>
          <w:rFonts w:ascii="Times New Roman" w:eastAsia="Calibri" w:hAnsi="Times New Roman" w:cs="Times New Roman"/>
          <w:color w:val="000000"/>
          <w:sz w:val="24"/>
          <w:szCs w:val="24"/>
        </w:rPr>
        <w:t xml:space="preserve">Serve as chairman of the Church Council to lead in planning, organizing, </w:t>
      </w:r>
      <w:r w:rsidR="00273C48" w:rsidRPr="000D1F93">
        <w:rPr>
          <w:rFonts w:ascii="Times New Roman" w:eastAsia="Calibri" w:hAnsi="Times New Roman" w:cs="Times New Roman"/>
          <w:color w:val="000000"/>
          <w:sz w:val="24"/>
          <w:szCs w:val="24"/>
        </w:rPr>
        <w:t>directing, coordinating</w:t>
      </w:r>
      <w:r w:rsidRPr="000D1F93">
        <w:rPr>
          <w:rFonts w:ascii="Times New Roman" w:eastAsia="Calibri" w:hAnsi="Times New Roman" w:cs="Times New Roman"/>
          <w:sz w:val="24"/>
          <w:szCs w:val="24"/>
        </w:rPr>
        <w:t>,</w:t>
      </w:r>
      <w:r w:rsidRPr="000D1F93">
        <w:rPr>
          <w:rFonts w:ascii="Times New Roman" w:eastAsia="Calibri" w:hAnsi="Times New Roman" w:cs="Times New Roman"/>
          <w:color w:val="000000"/>
          <w:sz w:val="24"/>
          <w:szCs w:val="24"/>
        </w:rPr>
        <w:t xml:space="preserve"> and evaluating the church ministries. </w:t>
      </w:r>
    </w:p>
    <w:p w14:paraId="0000000B" w14:textId="7A8FD394" w:rsidR="00232AA5" w:rsidRPr="000D1F93" w:rsidRDefault="00344E46" w:rsidP="000D1F93">
      <w:pPr>
        <w:pStyle w:val="ListParagraph"/>
        <w:widowControl w:val="0"/>
        <w:numPr>
          <w:ilvl w:val="0"/>
          <w:numId w:val="1"/>
        </w:numPr>
        <w:pBdr>
          <w:top w:val="nil"/>
          <w:left w:val="nil"/>
          <w:bottom w:val="nil"/>
          <w:right w:val="nil"/>
          <w:between w:val="nil"/>
        </w:pBdr>
        <w:spacing w:before="10" w:line="360" w:lineRule="auto"/>
        <w:ind w:right="567"/>
        <w:rPr>
          <w:rFonts w:ascii="Times New Roman" w:eastAsia="Calibri" w:hAnsi="Times New Roman" w:cs="Times New Roman"/>
          <w:color w:val="000000"/>
          <w:sz w:val="24"/>
          <w:szCs w:val="24"/>
        </w:rPr>
      </w:pPr>
      <w:r w:rsidRPr="000D1F93">
        <w:rPr>
          <w:rFonts w:ascii="Times New Roman" w:eastAsia="Calibri" w:hAnsi="Times New Roman" w:cs="Times New Roman"/>
          <w:color w:val="000000"/>
          <w:sz w:val="24"/>
          <w:szCs w:val="24"/>
        </w:rPr>
        <w:t xml:space="preserve">Work with </w:t>
      </w:r>
      <w:r w:rsidRPr="000D1F93">
        <w:rPr>
          <w:rFonts w:ascii="Times New Roman" w:eastAsia="Calibri" w:hAnsi="Times New Roman" w:cs="Times New Roman"/>
          <w:color w:val="000000"/>
          <w:sz w:val="24"/>
          <w:szCs w:val="24"/>
        </w:rPr>
        <w:t>deacons, church officers, and committees/teams as they perform their</w:t>
      </w:r>
      <w:r w:rsidRPr="000D1F93">
        <w:rPr>
          <w:rFonts w:ascii="Times New Roman" w:eastAsia="Calibri" w:hAnsi="Times New Roman" w:cs="Times New Roman"/>
          <w:sz w:val="24"/>
          <w:szCs w:val="24"/>
        </w:rPr>
        <w:t xml:space="preserve"> </w:t>
      </w:r>
      <w:r w:rsidRPr="000D1F93">
        <w:rPr>
          <w:rFonts w:ascii="Times New Roman" w:eastAsia="Calibri" w:hAnsi="Times New Roman" w:cs="Times New Roman"/>
          <w:color w:val="000000"/>
          <w:sz w:val="24"/>
          <w:szCs w:val="24"/>
        </w:rPr>
        <w:t xml:space="preserve">assigned responsibilities; train and lead the deacons in their ministry. </w:t>
      </w:r>
    </w:p>
    <w:p w14:paraId="0000000C" w14:textId="4E82C957" w:rsidR="00232AA5" w:rsidRPr="000D1F93" w:rsidRDefault="00344E46" w:rsidP="000D1F93">
      <w:pPr>
        <w:pStyle w:val="ListParagraph"/>
        <w:widowControl w:val="0"/>
        <w:numPr>
          <w:ilvl w:val="0"/>
          <w:numId w:val="1"/>
        </w:numPr>
        <w:pBdr>
          <w:top w:val="nil"/>
          <w:left w:val="nil"/>
          <w:bottom w:val="nil"/>
          <w:right w:val="nil"/>
          <w:between w:val="nil"/>
        </w:pBdr>
        <w:spacing w:before="12" w:line="360" w:lineRule="auto"/>
        <w:ind w:right="15"/>
        <w:rPr>
          <w:rFonts w:ascii="Times New Roman" w:eastAsia="Calibri" w:hAnsi="Times New Roman" w:cs="Times New Roman"/>
          <w:sz w:val="24"/>
          <w:szCs w:val="24"/>
        </w:rPr>
      </w:pPr>
      <w:r w:rsidRPr="000D1F93">
        <w:rPr>
          <w:rFonts w:ascii="Times New Roman" w:eastAsia="Calibri" w:hAnsi="Times New Roman" w:cs="Times New Roman"/>
          <w:sz w:val="24"/>
          <w:szCs w:val="24"/>
        </w:rPr>
        <w:t xml:space="preserve">Provide counsel to the Board of Trustees regarding the administration of the church's external and secular business affairs. </w:t>
      </w:r>
    </w:p>
    <w:p w14:paraId="0000000D" w14:textId="6B107179" w:rsidR="00232AA5" w:rsidRPr="000D1F93" w:rsidRDefault="00344E46" w:rsidP="000D1F93">
      <w:pPr>
        <w:pStyle w:val="ListParagraph"/>
        <w:widowControl w:val="0"/>
        <w:numPr>
          <w:ilvl w:val="0"/>
          <w:numId w:val="1"/>
        </w:numPr>
        <w:pBdr>
          <w:top w:val="nil"/>
          <w:left w:val="nil"/>
          <w:bottom w:val="nil"/>
          <w:right w:val="nil"/>
          <w:between w:val="nil"/>
        </w:pBdr>
        <w:spacing w:before="14" w:line="360" w:lineRule="auto"/>
        <w:rPr>
          <w:rFonts w:ascii="Times New Roman" w:eastAsia="Calibri" w:hAnsi="Times New Roman" w:cs="Times New Roman"/>
          <w:color w:val="000000"/>
          <w:sz w:val="24"/>
          <w:szCs w:val="24"/>
        </w:rPr>
      </w:pPr>
      <w:r w:rsidRPr="000D1F93">
        <w:rPr>
          <w:rFonts w:ascii="Times New Roman" w:eastAsia="Calibri" w:hAnsi="Times New Roman" w:cs="Times New Roman"/>
          <w:color w:val="000000"/>
          <w:sz w:val="24"/>
          <w:szCs w:val="24"/>
        </w:rPr>
        <w:t xml:space="preserve">With </w:t>
      </w:r>
      <w:r w:rsidRPr="000D1F93">
        <w:rPr>
          <w:rFonts w:ascii="Times New Roman" w:eastAsia="Calibri" w:hAnsi="Times New Roman" w:cs="Times New Roman"/>
          <w:sz w:val="24"/>
          <w:szCs w:val="24"/>
        </w:rPr>
        <w:t xml:space="preserve">the </w:t>
      </w:r>
      <w:r w:rsidRPr="000D1F93">
        <w:rPr>
          <w:rFonts w:ascii="Times New Roman" w:eastAsia="Calibri" w:hAnsi="Times New Roman" w:cs="Times New Roman"/>
          <w:color w:val="000000"/>
          <w:sz w:val="24"/>
          <w:szCs w:val="24"/>
        </w:rPr>
        <w:t xml:space="preserve">approval of the </w:t>
      </w:r>
      <w:r w:rsidRPr="000D1F93">
        <w:rPr>
          <w:rFonts w:ascii="Times New Roman" w:eastAsia="Calibri" w:hAnsi="Times New Roman" w:cs="Times New Roman"/>
          <w:sz w:val="24"/>
          <w:szCs w:val="24"/>
        </w:rPr>
        <w:t>church</w:t>
      </w:r>
      <w:r w:rsidRPr="000D1F93">
        <w:rPr>
          <w:rFonts w:ascii="Times New Roman" w:eastAsia="Calibri" w:hAnsi="Times New Roman" w:cs="Times New Roman"/>
          <w:color w:val="000000"/>
          <w:sz w:val="24"/>
          <w:szCs w:val="24"/>
        </w:rPr>
        <w:t xml:space="preserve">, appoint officers as needed. </w:t>
      </w:r>
    </w:p>
    <w:p w14:paraId="0000000E" w14:textId="339BFC64" w:rsidR="00232AA5" w:rsidRPr="000D1F93" w:rsidRDefault="00344E46" w:rsidP="000D1F93">
      <w:pPr>
        <w:pStyle w:val="ListParagraph"/>
        <w:widowControl w:val="0"/>
        <w:numPr>
          <w:ilvl w:val="0"/>
          <w:numId w:val="1"/>
        </w:numPr>
        <w:pBdr>
          <w:top w:val="nil"/>
          <w:left w:val="nil"/>
          <w:bottom w:val="nil"/>
          <w:right w:val="nil"/>
          <w:between w:val="nil"/>
        </w:pBdr>
        <w:spacing w:before="36" w:line="360" w:lineRule="auto"/>
        <w:ind w:right="594"/>
        <w:rPr>
          <w:rFonts w:ascii="Times New Roman" w:eastAsia="Calibri" w:hAnsi="Times New Roman" w:cs="Times New Roman"/>
          <w:color w:val="000000"/>
          <w:sz w:val="24"/>
          <w:szCs w:val="24"/>
        </w:rPr>
      </w:pPr>
      <w:r w:rsidRPr="000D1F93">
        <w:rPr>
          <w:rFonts w:ascii="Times New Roman" w:eastAsia="Calibri" w:hAnsi="Times New Roman" w:cs="Times New Roman"/>
          <w:color w:val="000000"/>
          <w:sz w:val="24"/>
          <w:szCs w:val="24"/>
        </w:rPr>
        <w:t xml:space="preserve">Act as </w:t>
      </w:r>
      <w:r w:rsidRPr="000D1F93">
        <w:rPr>
          <w:rFonts w:ascii="Times New Roman" w:eastAsia="Calibri" w:hAnsi="Times New Roman" w:cs="Times New Roman"/>
          <w:sz w:val="24"/>
          <w:szCs w:val="24"/>
        </w:rPr>
        <w:t>presiding</w:t>
      </w:r>
      <w:r w:rsidRPr="000D1F93">
        <w:rPr>
          <w:rFonts w:ascii="Times New Roman" w:eastAsia="Calibri" w:hAnsi="Times New Roman" w:cs="Times New Roman"/>
          <w:color w:val="000000"/>
          <w:sz w:val="24"/>
          <w:szCs w:val="24"/>
        </w:rPr>
        <w:t xml:space="preserve"> </w:t>
      </w:r>
      <w:r w:rsidRPr="000D1F93">
        <w:rPr>
          <w:rFonts w:ascii="Times New Roman" w:eastAsia="Calibri" w:hAnsi="Times New Roman" w:cs="Times New Roman"/>
          <w:sz w:val="24"/>
          <w:szCs w:val="24"/>
        </w:rPr>
        <w:t>officer</w:t>
      </w:r>
      <w:r w:rsidRPr="000D1F93">
        <w:rPr>
          <w:rFonts w:ascii="Times New Roman" w:eastAsia="Calibri" w:hAnsi="Times New Roman" w:cs="Times New Roman"/>
          <w:color w:val="000000"/>
          <w:sz w:val="24"/>
          <w:szCs w:val="24"/>
        </w:rPr>
        <w:t xml:space="preserve"> of church business meetings, act as p</w:t>
      </w:r>
      <w:r w:rsidRPr="000D1F93">
        <w:rPr>
          <w:rFonts w:ascii="Times New Roman" w:eastAsia="Calibri" w:hAnsi="Times New Roman" w:cs="Times New Roman"/>
          <w:color w:val="000000"/>
          <w:sz w:val="24"/>
          <w:szCs w:val="24"/>
        </w:rPr>
        <w:t xml:space="preserve">residing officer pro tempore at any membership </w:t>
      </w:r>
      <w:r w:rsidRPr="000D1F93">
        <w:rPr>
          <w:rFonts w:ascii="Times New Roman" w:eastAsia="Calibri" w:hAnsi="Times New Roman" w:cs="Times New Roman"/>
          <w:sz w:val="24"/>
          <w:szCs w:val="24"/>
        </w:rPr>
        <w:t>meeting</w:t>
      </w:r>
      <w:r w:rsidRPr="000D1F93">
        <w:rPr>
          <w:rFonts w:ascii="Times New Roman" w:eastAsia="Calibri" w:hAnsi="Times New Roman" w:cs="Times New Roman"/>
          <w:color w:val="000000"/>
          <w:sz w:val="24"/>
          <w:szCs w:val="24"/>
        </w:rPr>
        <w:t xml:space="preserve"> </w:t>
      </w:r>
      <w:r w:rsidRPr="000D1F93">
        <w:rPr>
          <w:rFonts w:ascii="Times New Roman" w:eastAsia="Calibri" w:hAnsi="Times New Roman" w:cs="Times New Roman"/>
          <w:sz w:val="24"/>
          <w:szCs w:val="24"/>
        </w:rPr>
        <w:t>and be</w:t>
      </w:r>
      <w:r w:rsidRPr="000D1F93">
        <w:rPr>
          <w:rFonts w:ascii="Times New Roman" w:eastAsia="Calibri" w:hAnsi="Times New Roman" w:cs="Times New Roman"/>
          <w:color w:val="000000"/>
          <w:sz w:val="24"/>
          <w:szCs w:val="24"/>
        </w:rPr>
        <w:t xml:space="preserve"> admitted to </w:t>
      </w:r>
      <w:r w:rsidRPr="000D1F93">
        <w:rPr>
          <w:rFonts w:ascii="Times New Roman" w:eastAsia="Calibri" w:hAnsi="Times New Roman" w:cs="Times New Roman"/>
          <w:sz w:val="24"/>
          <w:szCs w:val="24"/>
        </w:rPr>
        <w:t>any</w:t>
      </w:r>
      <w:r w:rsidRPr="000D1F93">
        <w:rPr>
          <w:rFonts w:ascii="Times New Roman" w:eastAsia="Calibri" w:hAnsi="Times New Roman" w:cs="Times New Roman"/>
          <w:color w:val="000000"/>
          <w:sz w:val="24"/>
          <w:szCs w:val="24"/>
        </w:rPr>
        <w:t xml:space="preserve"> meetings of all</w:t>
      </w:r>
      <w:r w:rsidRPr="000D1F93">
        <w:rPr>
          <w:rFonts w:ascii="Times New Roman" w:eastAsia="Calibri" w:hAnsi="Times New Roman" w:cs="Times New Roman"/>
          <w:sz w:val="24"/>
          <w:szCs w:val="24"/>
        </w:rPr>
        <w:t xml:space="preserve"> </w:t>
      </w:r>
      <w:r w:rsidRPr="000D1F93">
        <w:rPr>
          <w:rFonts w:ascii="Times New Roman" w:eastAsia="Calibri" w:hAnsi="Times New Roman" w:cs="Times New Roman"/>
          <w:color w:val="000000"/>
          <w:sz w:val="24"/>
          <w:szCs w:val="24"/>
        </w:rPr>
        <w:t xml:space="preserve">boards and any auxiliary as </w:t>
      </w:r>
      <w:r w:rsidRPr="000D1F93">
        <w:rPr>
          <w:rFonts w:ascii="Times New Roman" w:eastAsia="Calibri" w:hAnsi="Times New Roman" w:cs="Times New Roman"/>
          <w:sz w:val="24"/>
          <w:szCs w:val="24"/>
        </w:rPr>
        <w:t xml:space="preserve">an </w:t>
      </w:r>
      <w:r w:rsidRPr="000D1F93">
        <w:rPr>
          <w:rFonts w:ascii="Times New Roman" w:eastAsia="Calibri" w:hAnsi="Times New Roman" w:cs="Times New Roman"/>
          <w:color w:val="000000"/>
          <w:sz w:val="24"/>
          <w:szCs w:val="24"/>
        </w:rPr>
        <w:t xml:space="preserve">ex-officio committee member. </w:t>
      </w:r>
    </w:p>
    <w:p w14:paraId="0000000F" w14:textId="5D17B8DC" w:rsidR="00232AA5" w:rsidRPr="000D1F93" w:rsidRDefault="00344E46" w:rsidP="000D1F93">
      <w:pPr>
        <w:pStyle w:val="ListParagraph"/>
        <w:widowControl w:val="0"/>
        <w:numPr>
          <w:ilvl w:val="0"/>
          <w:numId w:val="1"/>
        </w:numPr>
        <w:pBdr>
          <w:top w:val="nil"/>
          <w:left w:val="nil"/>
          <w:bottom w:val="nil"/>
          <w:right w:val="nil"/>
          <w:between w:val="nil"/>
        </w:pBdr>
        <w:spacing w:before="13" w:line="360" w:lineRule="auto"/>
        <w:ind w:right="366"/>
        <w:rPr>
          <w:rFonts w:ascii="Times New Roman" w:eastAsia="Calibri" w:hAnsi="Times New Roman" w:cs="Times New Roman"/>
          <w:color w:val="000000"/>
          <w:sz w:val="24"/>
          <w:szCs w:val="24"/>
        </w:rPr>
      </w:pPr>
      <w:r w:rsidRPr="000D1F93">
        <w:rPr>
          <w:rFonts w:ascii="Times New Roman" w:eastAsia="Calibri" w:hAnsi="Times New Roman" w:cs="Times New Roman"/>
          <w:color w:val="000000"/>
          <w:sz w:val="24"/>
          <w:szCs w:val="24"/>
        </w:rPr>
        <w:t>Cooperate with association, state, and denominational leaders in matters of mutual</w:t>
      </w:r>
      <w:r w:rsidRPr="000D1F93">
        <w:rPr>
          <w:rFonts w:ascii="Times New Roman" w:eastAsia="Calibri" w:hAnsi="Times New Roman" w:cs="Times New Roman"/>
          <w:sz w:val="24"/>
          <w:szCs w:val="24"/>
        </w:rPr>
        <w:t xml:space="preserve"> </w:t>
      </w:r>
      <w:r w:rsidRPr="000D1F93">
        <w:rPr>
          <w:rFonts w:ascii="Times New Roman" w:eastAsia="Calibri" w:hAnsi="Times New Roman" w:cs="Times New Roman"/>
          <w:color w:val="000000"/>
          <w:sz w:val="24"/>
          <w:szCs w:val="24"/>
        </w:rPr>
        <w:t xml:space="preserve">interest and concern; keep the church informed of denominational </w:t>
      </w:r>
      <w:r w:rsidR="00273C48" w:rsidRPr="000D1F93">
        <w:rPr>
          <w:rFonts w:ascii="Times New Roman" w:eastAsia="Calibri" w:hAnsi="Times New Roman" w:cs="Times New Roman"/>
          <w:color w:val="000000"/>
          <w:sz w:val="24"/>
          <w:szCs w:val="24"/>
        </w:rPr>
        <w:t>development; represent</w:t>
      </w:r>
      <w:r w:rsidRPr="000D1F93">
        <w:rPr>
          <w:rFonts w:ascii="Times New Roman" w:eastAsia="Calibri" w:hAnsi="Times New Roman" w:cs="Times New Roman"/>
          <w:color w:val="000000"/>
          <w:sz w:val="24"/>
          <w:szCs w:val="24"/>
        </w:rPr>
        <w:t xml:space="preserve"> the church in civic</w:t>
      </w:r>
      <w:r w:rsidRPr="000D1F93">
        <w:rPr>
          <w:rFonts w:ascii="Times New Roman" w:eastAsia="Calibri" w:hAnsi="Times New Roman" w:cs="Times New Roman"/>
          <w:sz w:val="24"/>
          <w:szCs w:val="24"/>
        </w:rPr>
        <w:t xml:space="preserve"> affair</w:t>
      </w:r>
      <w:r w:rsidRPr="000D1F93">
        <w:rPr>
          <w:rFonts w:ascii="Times New Roman" w:eastAsia="Calibri" w:hAnsi="Times New Roman" w:cs="Times New Roman"/>
          <w:color w:val="000000"/>
          <w:sz w:val="24"/>
          <w:szCs w:val="24"/>
        </w:rPr>
        <w:t xml:space="preserve">s. </w:t>
      </w:r>
    </w:p>
    <w:p w14:paraId="00000010" w14:textId="360159AB" w:rsidR="00232AA5" w:rsidRPr="000D1F93" w:rsidRDefault="00344E46" w:rsidP="000D1F93">
      <w:pPr>
        <w:pStyle w:val="ListParagraph"/>
        <w:widowControl w:val="0"/>
        <w:numPr>
          <w:ilvl w:val="0"/>
          <w:numId w:val="1"/>
        </w:numPr>
        <w:pBdr>
          <w:top w:val="nil"/>
          <w:left w:val="nil"/>
          <w:bottom w:val="nil"/>
          <w:right w:val="nil"/>
          <w:between w:val="nil"/>
        </w:pBdr>
        <w:spacing w:before="10" w:line="360" w:lineRule="auto"/>
        <w:ind w:right="387"/>
        <w:rPr>
          <w:rFonts w:ascii="Times New Roman" w:eastAsia="Calibri" w:hAnsi="Times New Roman" w:cs="Times New Roman"/>
          <w:sz w:val="24"/>
          <w:szCs w:val="24"/>
        </w:rPr>
      </w:pPr>
      <w:r w:rsidRPr="000D1F93">
        <w:rPr>
          <w:rFonts w:ascii="Times New Roman" w:eastAsia="Calibri" w:hAnsi="Times New Roman" w:cs="Times New Roman"/>
          <w:color w:val="000000"/>
          <w:sz w:val="24"/>
          <w:szCs w:val="24"/>
        </w:rPr>
        <w:t>Serve as chief administrator of the paid church staff; supervise the work of the staff.</w:t>
      </w:r>
    </w:p>
    <w:p w14:paraId="00000011" w14:textId="7071961A" w:rsidR="00232AA5" w:rsidRPr="000D1F93" w:rsidRDefault="00344E46" w:rsidP="000D1F93">
      <w:pPr>
        <w:pStyle w:val="ListParagraph"/>
        <w:widowControl w:val="0"/>
        <w:numPr>
          <w:ilvl w:val="0"/>
          <w:numId w:val="1"/>
        </w:numPr>
        <w:pBdr>
          <w:top w:val="nil"/>
          <w:left w:val="nil"/>
          <w:bottom w:val="nil"/>
          <w:right w:val="nil"/>
          <w:between w:val="nil"/>
        </w:pBdr>
        <w:spacing w:before="10" w:line="360" w:lineRule="auto"/>
        <w:ind w:right="387"/>
        <w:rPr>
          <w:rFonts w:ascii="Times New Roman" w:eastAsia="Calibri" w:hAnsi="Times New Roman" w:cs="Times New Roman"/>
          <w:color w:val="000000"/>
          <w:sz w:val="24"/>
          <w:szCs w:val="24"/>
        </w:rPr>
      </w:pPr>
      <w:r w:rsidRPr="000D1F93">
        <w:rPr>
          <w:rFonts w:ascii="Times New Roman" w:eastAsia="Calibri" w:hAnsi="Times New Roman" w:cs="Times New Roman"/>
          <w:color w:val="000000"/>
          <w:sz w:val="24"/>
          <w:szCs w:val="24"/>
        </w:rPr>
        <w:t xml:space="preserve">Other responsibilities as </w:t>
      </w:r>
      <w:r w:rsidRPr="000D1F93">
        <w:rPr>
          <w:rFonts w:ascii="Times New Roman" w:eastAsia="Calibri" w:hAnsi="Times New Roman" w:cs="Times New Roman"/>
          <w:sz w:val="24"/>
          <w:szCs w:val="24"/>
        </w:rPr>
        <w:t>outlined in</w:t>
      </w:r>
      <w:r w:rsidRPr="000D1F93">
        <w:rPr>
          <w:rFonts w:ascii="Times New Roman" w:eastAsia="Calibri" w:hAnsi="Times New Roman" w:cs="Times New Roman"/>
          <w:color w:val="000000"/>
          <w:sz w:val="24"/>
          <w:szCs w:val="24"/>
        </w:rPr>
        <w:t xml:space="preserve"> the </w:t>
      </w:r>
      <w:r w:rsidRPr="000D1F93">
        <w:rPr>
          <w:rFonts w:ascii="Times New Roman" w:eastAsia="Calibri" w:hAnsi="Times New Roman" w:cs="Times New Roman"/>
          <w:color w:val="000000"/>
          <w:sz w:val="24"/>
          <w:szCs w:val="24"/>
        </w:rPr>
        <w:t xml:space="preserve">Constitution &amp; By-laws or as needed. </w:t>
      </w:r>
    </w:p>
    <w:sectPr w:rsidR="00232AA5" w:rsidRPr="000D1F93" w:rsidSect="00344E46">
      <w:pgSz w:w="12240" w:h="15840" w:code="1"/>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C484F"/>
    <w:multiLevelType w:val="hybridMultilevel"/>
    <w:tmpl w:val="59AC827E"/>
    <w:lvl w:ilvl="0" w:tplc="9B8CCAB6">
      <w:start w:val="1"/>
      <w:numFmt w:val="decimal"/>
      <w:lvlText w:val="%1)"/>
      <w:lvlJc w:val="left"/>
      <w:pPr>
        <w:ind w:left="738" w:hanging="360"/>
      </w:pPr>
      <w:rPr>
        <w:rFonts w:hint="default"/>
        <w:color w:val="000000"/>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 w15:restartNumberingAfterBreak="0">
    <w:nsid w:val="69F948A7"/>
    <w:multiLevelType w:val="hybridMultilevel"/>
    <w:tmpl w:val="C56A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A5"/>
    <w:rsid w:val="000D1F93"/>
    <w:rsid w:val="00232AA5"/>
    <w:rsid w:val="00273C48"/>
    <w:rsid w:val="00344E46"/>
    <w:rsid w:val="00571988"/>
    <w:rsid w:val="00625405"/>
    <w:rsid w:val="00E64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2643D"/>
  <w15:docId w15:val="{D8082BA1-43BB-4870-882D-452D10E0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1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McDuffie, Jade M</dc:creator>
  <cp:lastModifiedBy>McDuffie, Jade M</cp:lastModifiedBy>
  <cp:revision>4</cp:revision>
  <dcterms:created xsi:type="dcterms:W3CDTF">2024-09-20T13:32:00Z</dcterms:created>
  <dcterms:modified xsi:type="dcterms:W3CDTF">2024-09-20T13:36:00Z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164576d9464085cc0198f045cc89014263d43a814446b8de9736d8982eaf6b2c</vt:lpwstr>
  </property>
</Properties>
</file>